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 ноября 1913 года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Солнце комнату наполнило
          <w:br/>
          Пылью желтой и сквозной.
          <w:br/>
          Я проснулась и припомнила:
          <w:br/>
          Милый, нынче праздник твой.
          <w:br/>
          <w:br/>
          Оттого и оснеженная
          <w:br/>
          Даль за окнами тепла,
          <w:br/>
          Оттого и я, бессонная,
          <w:br/>
          Как причастница спала.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2021-11-11T07:40:35+03:00</dcterms:created>
  <dcterms:modified xsi:type="dcterms:W3CDTF">2021-11-11T07:40:35+03:00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