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листья по ветру кружат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Осенние листья по ветру кружат,
          <w:br/>
           Осенние листья в тревоге вопят:
          <w:br/>
           «Всё гибнет, всё гибнет! Ты черен и гол,
          <w:br/>
           О лес наш родимый, конец твой пришел!»
          <w:br/>
          <w:br/>
          Не слышит тревоги их царственный лес.
          <w:br/>
           Под темной лазурью суровых небес
          <w:br/>
           Его спеленали могучие сны,
          <w:br/>
           И зреет в нем сила для новой весны.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2022-04-21T19:50:44+03:00</dcterms:created>
  <dcterms:modified xsi:type="dcterms:W3CDTF">2022-04-21T19:50:44+03:00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